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EC" w:rsidRPr="001C20BD" w:rsidRDefault="00F524EC" w:rsidP="00F524EC">
      <w:pPr>
        <w:pStyle w:val="14"/>
        <w:ind w:firstLine="0"/>
        <w:jc w:val="center"/>
        <w:rPr>
          <w:rFonts w:eastAsia="Times New Roman"/>
        </w:rPr>
      </w:pPr>
      <w:r>
        <w:rPr>
          <w:rFonts w:eastAsia="Times New Roman"/>
          <w:lang w:val="ru-RU"/>
        </w:rPr>
        <w:t>ЗМІСТ</w:t>
      </w:r>
    </w:p>
    <w:p w:rsidR="00F524EC" w:rsidRPr="0094194C" w:rsidRDefault="00F524EC" w:rsidP="00F524EC">
      <w:pPr>
        <w:pStyle w:val="14"/>
        <w:ind w:firstLine="0"/>
        <w:rPr>
          <w:rFonts w:eastAsia="Times New Roman"/>
          <w:lang w:val="ru-RU"/>
        </w:rPr>
      </w:pPr>
      <w:r w:rsidRPr="00F2307E">
        <w:rPr>
          <w:rFonts w:eastAsia="Times New Roman"/>
        </w:rPr>
        <w:t>Резюме</w:t>
      </w:r>
      <w:r>
        <w:rPr>
          <w:rFonts w:eastAsia="Times New Roman"/>
        </w:rPr>
        <w:t>………………………………………………………………………….…</w:t>
      </w:r>
      <w:r w:rsidRPr="0094194C">
        <w:rPr>
          <w:rFonts w:eastAsia="Times New Roman"/>
          <w:lang w:val="ru-RU"/>
        </w:rPr>
        <w:t>.</w:t>
      </w:r>
      <w:r>
        <w:rPr>
          <w:rFonts w:eastAsia="Times New Roman"/>
        </w:rPr>
        <w:t>…</w:t>
      </w:r>
      <w:r w:rsidRPr="0094194C">
        <w:rPr>
          <w:rFonts w:eastAsia="Times New Roman"/>
          <w:lang w:val="ru-RU"/>
        </w:rPr>
        <w:t>3</w:t>
      </w:r>
    </w:p>
    <w:p w:rsidR="00F524EC" w:rsidRPr="00F2307E" w:rsidRDefault="00F524EC" w:rsidP="00F524EC">
      <w:pPr>
        <w:pStyle w:val="14"/>
        <w:ind w:firstLine="0"/>
        <w:rPr>
          <w:rFonts w:eastAsia="Times New Roman"/>
        </w:rPr>
      </w:pPr>
    </w:p>
    <w:p w:rsidR="00F524EC" w:rsidRPr="007F6114" w:rsidRDefault="00F524EC" w:rsidP="00F524EC">
      <w:pPr>
        <w:pStyle w:val="14"/>
        <w:ind w:firstLine="0"/>
        <w:rPr>
          <w:rFonts w:eastAsia="Times New Roman"/>
          <w:lang w:val="ru-RU"/>
        </w:rPr>
      </w:pPr>
      <w:r w:rsidRPr="00F2307E">
        <w:rPr>
          <w:rFonts w:eastAsia="Times New Roman"/>
        </w:rPr>
        <w:t>1. АНАЛ</w:t>
      </w:r>
      <w:r>
        <w:rPr>
          <w:rFonts w:eastAsia="Times New Roman"/>
          <w:lang w:val="ru-RU"/>
        </w:rPr>
        <w:t>І</w:t>
      </w:r>
      <w:r w:rsidRPr="00F2307E">
        <w:rPr>
          <w:rFonts w:eastAsia="Times New Roman"/>
        </w:rPr>
        <w:t xml:space="preserve">З ГОСПОДАРСЬКОЇ ДІЯЛЬНОСТІ </w:t>
      </w:r>
      <w:r>
        <w:rPr>
          <w:rFonts w:eastAsia="Times New Roman"/>
          <w:lang w:val="ru-RU"/>
        </w:rPr>
        <w:t>ПП "</w:t>
      </w:r>
      <w:r w:rsidRPr="007F6114">
        <w:rPr>
          <w:rFonts w:eastAsia="Times New Roman"/>
          <w:caps/>
          <w:lang w:val="ru-RU"/>
        </w:rPr>
        <w:t>Москот</w:t>
      </w:r>
      <w:r>
        <w:rPr>
          <w:rFonts w:eastAsia="Times New Roman"/>
          <w:lang w:val="ru-RU"/>
        </w:rPr>
        <w:t>"</w:t>
      </w:r>
    </w:p>
    <w:p w:rsidR="00F524EC" w:rsidRPr="00F2307E" w:rsidRDefault="00F524EC" w:rsidP="00F524EC">
      <w:pPr>
        <w:pStyle w:val="14"/>
        <w:ind w:firstLine="0"/>
        <w:rPr>
          <w:rFonts w:eastAsia="Times New Roman"/>
        </w:rPr>
      </w:pPr>
    </w:p>
    <w:p w:rsidR="00F524EC" w:rsidRPr="00A20899" w:rsidRDefault="00F524EC" w:rsidP="00F524EC">
      <w:pPr>
        <w:pStyle w:val="14"/>
        <w:ind w:firstLine="0"/>
        <w:rPr>
          <w:rFonts w:eastAsia="Times New Roman"/>
          <w:lang w:val="ru-RU"/>
        </w:rPr>
      </w:pPr>
      <w:r w:rsidRPr="00F2307E">
        <w:rPr>
          <w:rFonts w:eastAsia="Times New Roman"/>
        </w:rPr>
        <w:t>1.1. Загальна організаційно-економічна характеристика підприємства</w:t>
      </w:r>
      <w:r>
        <w:rPr>
          <w:rFonts w:eastAsia="Times New Roman"/>
        </w:rPr>
        <w:t>……...</w:t>
      </w:r>
      <w:r w:rsidRPr="00A20899">
        <w:rPr>
          <w:rFonts w:eastAsia="Times New Roman"/>
          <w:lang w:val="ru-RU"/>
        </w:rPr>
        <w:t>4</w:t>
      </w:r>
    </w:p>
    <w:p w:rsidR="00F524EC" w:rsidRPr="00A20899" w:rsidRDefault="00F524EC" w:rsidP="00F524EC">
      <w:pPr>
        <w:pStyle w:val="14"/>
        <w:ind w:firstLine="0"/>
        <w:rPr>
          <w:rFonts w:eastAsia="Times New Roman"/>
          <w:lang w:val="ru-RU"/>
        </w:rPr>
      </w:pPr>
      <w:r w:rsidRPr="00F2307E">
        <w:rPr>
          <w:rFonts w:eastAsia="Times New Roman"/>
        </w:rPr>
        <w:t>1.2. Оцінка товарного асортименту та системи управління асортиментною політикою базового підприємства</w:t>
      </w:r>
      <w:r>
        <w:rPr>
          <w:rFonts w:eastAsia="Times New Roman"/>
        </w:rPr>
        <w:t>……………………………………………….</w:t>
      </w:r>
      <w:r>
        <w:rPr>
          <w:rFonts w:eastAsia="Times New Roman"/>
          <w:lang w:val="ru-RU"/>
        </w:rPr>
        <w:t>14</w:t>
      </w:r>
    </w:p>
    <w:p w:rsidR="00F524EC" w:rsidRPr="00A20899" w:rsidRDefault="00F524EC" w:rsidP="00F524EC">
      <w:pPr>
        <w:pStyle w:val="14"/>
        <w:ind w:firstLine="0"/>
        <w:rPr>
          <w:rFonts w:eastAsia="Times New Roman"/>
          <w:lang w:val="ru-RU"/>
        </w:rPr>
      </w:pPr>
      <w:r w:rsidRPr="00F2307E">
        <w:rPr>
          <w:rFonts w:eastAsia="Times New Roman"/>
        </w:rPr>
        <w:t xml:space="preserve">1.3. Аналіз зовнішнього середовища </w:t>
      </w:r>
      <w:r>
        <w:rPr>
          <w:rFonts w:eastAsia="Times New Roman"/>
          <w:lang w:val="ru-RU"/>
        </w:rPr>
        <w:t>ПП "Москот"…………….</w:t>
      </w:r>
      <w:r>
        <w:rPr>
          <w:rFonts w:eastAsia="Times New Roman"/>
        </w:rPr>
        <w:t>………………</w:t>
      </w:r>
      <w:r>
        <w:rPr>
          <w:rFonts w:eastAsia="Times New Roman"/>
          <w:lang w:val="ru-RU"/>
        </w:rPr>
        <w:t>25</w:t>
      </w:r>
    </w:p>
    <w:p w:rsidR="00F524EC" w:rsidRPr="00F2307E" w:rsidRDefault="00F524EC" w:rsidP="00F524EC">
      <w:pPr>
        <w:pStyle w:val="14"/>
        <w:ind w:firstLine="0"/>
        <w:rPr>
          <w:rFonts w:eastAsia="Times New Roman"/>
        </w:rPr>
      </w:pPr>
    </w:p>
    <w:p w:rsidR="00F524EC" w:rsidRPr="00F2307E" w:rsidRDefault="00F524EC" w:rsidP="00F524EC">
      <w:pPr>
        <w:pStyle w:val="a3"/>
        <w:jc w:val="both"/>
        <w:rPr>
          <w:rFonts w:eastAsia="Times New Roman"/>
        </w:rPr>
      </w:pPr>
      <w:r w:rsidRPr="00F2307E">
        <w:rPr>
          <w:rFonts w:eastAsia="Times New Roman"/>
        </w:rPr>
        <w:t xml:space="preserve">2. Шляхи удосконалення управління товарним асортиментом </w:t>
      </w:r>
      <w:r>
        <w:rPr>
          <w:rFonts w:eastAsia="Times New Roman"/>
          <w:lang w:val="ru-RU"/>
        </w:rPr>
        <w:t>ПП "</w:t>
      </w:r>
      <w:r w:rsidRPr="007F6114">
        <w:rPr>
          <w:rFonts w:eastAsia="Times New Roman"/>
          <w:lang w:val="ru-RU"/>
        </w:rPr>
        <w:t>Москот</w:t>
      </w:r>
      <w:r>
        <w:rPr>
          <w:rFonts w:eastAsia="Times New Roman"/>
          <w:lang w:val="ru-RU"/>
        </w:rPr>
        <w:t>"</w:t>
      </w:r>
    </w:p>
    <w:p w:rsidR="00F524EC" w:rsidRPr="00A20899" w:rsidRDefault="00F524EC" w:rsidP="00F524EC">
      <w:pPr>
        <w:pStyle w:val="14"/>
        <w:ind w:firstLine="0"/>
        <w:rPr>
          <w:rFonts w:eastAsia="Times New Roman"/>
          <w:lang w:val="ru-RU"/>
        </w:rPr>
      </w:pPr>
      <w:r w:rsidRPr="00F2307E">
        <w:rPr>
          <w:rFonts w:eastAsia="Times New Roman"/>
        </w:rPr>
        <w:t xml:space="preserve">2.1 Формування альтернативних напрямків оптимізації управління товарним асортиментом </w:t>
      </w:r>
      <w:r>
        <w:rPr>
          <w:rFonts w:eastAsia="Times New Roman"/>
        </w:rPr>
        <w:t>………………………………………………………………………</w:t>
      </w:r>
      <w:r>
        <w:rPr>
          <w:rFonts w:eastAsia="Times New Roman"/>
          <w:lang w:val="ru-RU"/>
        </w:rPr>
        <w:t>36</w:t>
      </w:r>
    </w:p>
    <w:p w:rsidR="00F524EC" w:rsidRPr="001C20BD" w:rsidRDefault="00F524EC" w:rsidP="00F524EC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F2307E">
        <w:rPr>
          <w:sz w:val="28"/>
          <w:szCs w:val="28"/>
          <w:lang w:val="uk-UA"/>
        </w:rPr>
        <w:t>2.2 Оцінка ефективності реалізації та чинників ризику обраних стратегій</w:t>
      </w:r>
      <w:r>
        <w:t>…</w:t>
      </w:r>
      <w:r>
        <w:rPr>
          <w:lang w:val="uk-UA"/>
        </w:rPr>
        <w:t>…47</w:t>
      </w:r>
    </w:p>
    <w:p w:rsidR="00F524EC" w:rsidRPr="00F2307E" w:rsidRDefault="00F524EC" w:rsidP="00F524EC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F2307E">
        <w:rPr>
          <w:sz w:val="28"/>
          <w:szCs w:val="28"/>
          <w:lang w:val="uk-UA"/>
        </w:rPr>
        <w:t xml:space="preserve">2.3 Управлінські дії при </w:t>
      </w:r>
      <w:r>
        <w:rPr>
          <w:sz w:val="28"/>
          <w:szCs w:val="28"/>
          <w:lang w:val="uk-UA"/>
        </w:rPr>
        <w:t>реалізації обраної альтернативи</w:t>
      </w:r>
      <w:r>
        <w:t>………………………</w:t>
      </w:r>
      <w:r>
        <w:rPr>
          <w:sz w:val="28"/>
          <w:szCs w:val="28"/>
          <w:lang w:val="uk-UA"/>
        </w:rPr>
        <w:t>…61</w:t>
      </w:r>
    </w:p>
    <w:p w:rsidR="00F524EC" w:rsidRPr="00F2307E" w:rsidRDefault="00F524EC" w:rsidP="00F524EC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</w:p>
    <w:p w:rsidR="00F524EC" w:rsidRPr="001C20BD" w:rsidRDefault="00F524EC" w:rsidP="00F524EC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F2307E">
        <w:rPr>
          <w:sz w:val="28"/>
          <w:szCs w:val="28"/>
          <w:lang w:val="uk-UA"/>
        </w:rPr>
        <w:t>СПИСОК ВИКОРИСТАНИХ ДЖЕРЕЛ</w:t>
      </w:r>
      <w:r>
        <w:t>………………………</w:t>
      </w:r>
      <w:r>
        <w:rPr>
          <w:lang w:val="uk-UA"/>
        </w:rPr>
        <w:t>...</w:t>
      </w:r>
      <w:r>
        <w:t>……………………</w:t>
      </w:r>
      <w:r>
        <w:rPr>
          <w:lang w:val="uk-UA"/>
        </w:rPr>
        <w:t>…66</w:t>
      </w:r>
    </w:p>
    <w:p w:rsidR="00F524EC" w:rsidRPr="00F2307E" w:rsidRDefault="00F524EC" w:rsidP="00F524EC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F2307E">
        <w:rPr>
          <w:sz w:val="28"/>
          <w:szCs w:val="28"/>
          <w:lang w:val="uk-UA"/>
        </w:rPr>
        <w:t>ДОДАТКИ</w:t>
      </w:r>
    </w:p>
    <w:p w:rsidR="006B29DD" w:rsidRPr="00F524EC" w:rsidRDefault="006B29DD" w:rsidP="00F524EC">
      <w:bookmarkStart w:id="0" w:name="_GoBack"/>
      <w:bookmarkEnd w:id="0"/>
    </w:p>
    <w:sectPr w:rsidR="006B29DD" w:rsidRPr="00F524EC" w:rsidSect="006B29DD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D8" w:rsidRDefault="00753AD8" w:rsidP="006B29DD">
      <w:pPr>
        <w:spacing w:after="0" w:line="240" w:lineRule="auto"/>
      </w:pPr>
      <w:r>
        <w:separator/>
      </w:r>
    </w:p>
  </w:endnote>
  <w:endnote w:type="continuationSeparator" w:id="0">
    <w:p w:rsidR="00753AD8" w:rsidRDefault="00753AD8" w:rsidP="006B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D8" w:rsidRDefault="00753AD8" w:rsidP="006B29DD">
      <w:pPr>
        <w:spacing w:after="0" w:line="240" w:lineRule="auto"/>
      </w:pPr>
      <w:r>
        <w:separator/>
      </w:r>
    </w:p>
  </w:footnote>
  <w:footnote w:type="continuationSeparator" w:id="0">
    <w:p w:rsidR="00753AD8" w:rsidRDefault="00753AD8" w:rsidP="006B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8907"/>
      <w:docPartObj>
        <w:docPartGallery w:val="Page Numbers (Top of Page)"/>
        <w:docPartUnique/>
      </w:docPartObj>
    </w:sdtPr>
    <w:sdtEndPr/>
    <w:sdtContent>
      <w:p w:rsidR="0076232B" w:rsidRDefault="00753AD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32B" w:rsidRDefault="007623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CA6"/>
    <w:multiLevelType w:val="hybridMultilevel"/>
    <w:tmpl w:val="C464B2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C4D33"/>
    <w:multiLevelType w:val="hybridMultilevel"/>
    <w:tmpl w:val="BA5862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1597D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753DB"/>
    <w:multiLevelType w:val="singleLevel"/>
    <w:tmpl w:val="91588A50"/>
    <w:lvl w:ilvl="0">
      <w:start w:val="1"/>
      <w:numFmt w:val="bullet"/>
      <w:lvlText w:val=""/>
      <w:lvlJc w:val="left"/>
      <w:pPr>
        <w:tabs>
          <w:tab w:val="num" w:pos="473"/>
        </w:tabs>
        <w:ind w:left="360" w:hanging="247"/>
      </w:pPr>
      <w:rPr>
        <w:rFonts w:ascii="Wingdings" w:hAnsi="Wingdings" w:hint="default"/>
        <w:sz w:val="16"/>
      </w:rPr>
    </w:lvl>
  </w:abstractNum>
  <w:abstractNum w:abstractNumId="4" w15:restartNumberingAfterBreak="0">
    <w:nsid w:val="11CE37F3"/>
    <w:multiLevelType w:val="hybridMultilevel"/>
    <w:tmpl w:val="3FB2F954"/>
    <w:lvl w:ilvl="0" w:tplc="B4A012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06C5"/>
    <w:multiLevelType w:val="hybridMultilevel"/>
    <w:tmpl w:val="A2B6BD26"/>
    <w:lvl w:ilvl="0" w:tplc="E562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973"/>
    <w:multiLevelType w:val="hybridMultilevel"/>
    <w:tmpl w:val="7DFEDA2C"/>
    <w:lvl w:ilvl="0" w:tplc="52CE3A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1964ED"/>
    <w:multiLevelType w:val="hybridMultilevel"/>
    <w:tmpl w:val="315AAA8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AD22DD0"/>
    <w:multiLevelType w:val="multilevel"/>
    <w:tmpl w:val="48323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500B78E3"/>
    <w:multiLevelType w:val="singleLevel"/>
    <w:tmpl w:val="FF34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0" w15:restartNumberingAfterBreak="0">
    <w:nsid w:val="519A3C0C"/>
    <w:multiLevelType w:val="hybridMultilevel"/>
    <w:tmpl w:val="CFB4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4129"/>
    <w:multiLevelType w:val="hybridMultilevel"/>
    <w:tmpl w:val="06A2E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D86F8C"/>
    <w:multiLevelType w:val="hybridMultilevel"/>
    <w:tmpl w:val="2B76A690"/>
    <w:lvl w:ilvl="0" w:tplc="80EA0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807"/>
    <w:rsid w:val="0000489C"/>
    <w:rsid w:val="00013B8B"/>
    <w:rsid w:val="00027B38"/>
    <w:rsid w:val="00031157"/>
    <w:rsid w:val="00035AAF"/>
    <w:rsid w:val="00036396"/>
    <w:rsid w:val="000466BB"/>
    <w:rsid w:val="00063CD5"/>
    <w:rsid w:val="00075805"/>
    <w:rsid w:val="00075D12"/>
    <w:rsid w:val="000854DD"/>
    <w:rsid w:val="000A3402"/>
    <w:rsid w:val="000A7ECE"/>
    <w:rsid w:val="000B06BA"/>
    <w:rsid w:val="000B2DFC"/>
    <w:rsid w:val="000B710B"/>
    <w:rsid w:val="000C0F01"/>
    <w:rsid w:val="000C6553"/>
    <w:rsid w:val="000D1EA1"/>
    <w:rsid w:val="000E3B53"/>
    <w:rsid w:val="000F0A5E"/>
    <w:rsid w:val="00102C4E"/>
    <w:rsid w:val="001049B5"/>
    <w:rsid w:val="0011279E"/>
    <w:rsid w:val="00114C2C"/>
    <w:rsid w:val="00125767"/>
    <w:rsid w:val="001363A7"/>
    <w:rsid w:val="0014189A"/>
    <w:rsid w:val="001461E2"/>
    <w:rsid w:val="0015117E"/>
    <w:rsid w:val="00154EC3"/>
    <w:rsid w:val="00155E89"/>
    <w:rsid w:val="00173136"/>
    <w:rsid w:val="00174FD5"/>
    <w:rsid w:val="00190DF8"/>
    <w:rsid w:val="001A19DC"/>
    <w:rsid w:val="001A691F"/>
    <w:rsid w:val="001B3CAA"/>
    <w:rsid w:val="001B3D40"/>
    <w:rsid w:val="001B5AEA"/>
    <w:rsid w:val="001C374C"/>
    <w:rsid w:val="001C3B02"/>
    <w:rsid w:val="001C3BD2"/>
    <w:rsid w:val="001C6C3A"/>
    <w:rsid w:val="001D14E3"/>
    <w:rsid w:val="001D4845"/>
    <w:rsid w:val="001E530B"/>
    <w:rsid w:val="001E76D7"/>
    <w:rsid w:val="001F4D62"/>
    <w:rsid w:val="00207F96"/>
    <w:rsid w:val="002142AB"/>
    <w:rsid w:val="002247E6"/>
    <w:rsid w:val="00230732"/>
    <w:rsid w:val="00231769"/>
    <w:rsid w:val="00236E65"/>
    <w:rsid w:val="0024237A"/>
    <w:rsid w:val="002649BB"/>
    <w:rsid w:val="0027415B"/>
    <w:rsid w:val="0028052D"/>
    <w:rsid w:val="00282299"/>
    <w:rsid w:val="00293E64"/>
    <w:rsid w:val="002A093E"/>
    <w:rsid w:val="002B165C"/>
    <w:rsid w:val="002B786E"/>
    <w:rsid w:val="002D3784"/>
    <w:rsid w:val="002D5B5A"/>
    <w:rsid w:val="002E38DC"/>
    <w:rsid w:val="002E3A2F"/>
    <w:rsid w:val="002E4FEE"/>
    <w:rsid w:val="002F78B6"/>
    <w:rsid w:val="00302C50"/>
    <w:rsid w:val="00302F15"/>
    <w:rsid w:val="00306B6B"/>
    <w:rsid w:val="00307B48"/>
    <w:rsid w:val="00312CB0"/>
    <w:rsid w:val="00332756"/>
    <w:rsid w:val="003426A9"/>
    <w:rsid w:val="0036289A"/>
    <w:rsid w:val="00370083"/>
    <w:rsid w:val="00370DF0"/>
    <w:rsid w:val="003712B8"/>
    <w:rsid w:val="00373ABD"/>
    <w:rsid w:val="003740E0"/>
    <w:rsid w:val="003A0F52"/>
    <w:rsid w:val="003A3D11"/>
    <w:rsid w:val="003A5BF5"/>
    <w:rsid w:val="003B145A"/>
    <w:rsid w:val="003E2548"/>
    <w:rsid w:val="003F292F"/>
    <w:rsid w:val="00403046"/>
    <w:rsid w:val="00404CC4"/>
    <w:rsid w:val="0041123F"/>
    <w:rsid w:val="00422907"/>
    <w:rsid w:val="0042413B"/>
    <w:rsid w:val="00425121"/>
    <w:rsid w:val="00427FFC"/>
    <w:rsid w:val="00434098"/>
    <w:rsid w:val="00434444"/>
    <w:rsid w:val="0044426A"/>
    <w:rsid w:val="00445DD3"/>
    <w:rsid w:val="00446B99"/>
    <w:rsid w:val="004552FF"/>
    <w:rsid w:val="0046235C"/>
    <w:rsid w:val="0047034B"/>
    <w:rsid w:val="00472554"/>
    <w:rsid w:val="0048006E"/>
    <w:rsid w:val="00483C81"/>
    <w:rsid w:val="00497910"/>
    <w:rsid w:val="004B1F0A"/>
    <w:rsid w:val="004C5CCF"/>
    <w:rsid w:val="004D7292"/>
    <w:rsid w:val="004F10D0"/>
    <w:rsid w:val="004F4BA8"/>
    <w:rsid w:val="004F53D6"/>
    <w:rsid w:val="00523E92"/>
    <w:rsid w:val="00525374"/>
    <w:rsid w:val="00554489"/>
    <w:rsid w:val="00564716"/>
    <w:rsid w:val="005669DC"/>
    <w:rsid w:val="00570288"/>
    <w:rsid w:val="00577911"/>
    <w:rsid w:val="005A2277"/>
    <w:rsid w:val="005B143B"/>
    <w:rsid w:val="005C58D1"/>
    <w:rsid w:val="005D1D24"/>
    <w:rsid w:val="005E7486"/>
    <w:rsid w:val="00610BD7"/>
    <w:rsid w:val="00616463"/>
    <w:rsid w:val="00627D2F"/>
    <w:rsid w:val="006456C0"/>
    <w:rsid w:val="006465B9"/>
    <w:rsid w:val="00653F60"/>
    <w:rsid w:val="00656AA5"/>
    <w:rsid w:val="00657903"/>
    <w:rsid w:val="00663761"/>
    <w:rsid w:val="006717E3"/>
    <w:rsid w:val="00684ADE"/>
    <w:rsid w:val="0068662E"/>
    <w:rsid w:val="00686DB6"/>
    <w:rsid w:val="00691EA8"/>
    <w:rsid w:val="00694093"/>
    <w:rsid w:val="006940B3"/>
    <w:rsid w:val="006A2DF1"/>
    <w:rsid w:val="006A3D5A"/>
    <w:rsid w:val="006B29DD"/>
    <w:rsid w:val="006B59ED"/>
    <w:rsid w:val="006D1228"/>
    <w:rsid w:val="006D5363"/>
    <w:rsid w:val="006D7029"/>
    <w:rsid w:val="006D782A"/>
    <w:rsid w:val="006F730A"/>
    <w:rsid w:val="00707C56"/>
    <w:rsid w:val="0071369B"/>
    <w:rsid w:val="00731372"/>
    <w:rsid w:val="00740F6E"/>
    <w:rsid w:val="00746879"/>
    <w:rsid w:val="00753AD8"/>
    <w:rsid w:val="00754ACF"/>
    <w:rsid w:val="00761B48"/>
    <w:rsid w:val="0076232B"/>
    <w:rsid w:val="007638DE"/>
    <w:rsid w:val="007658A2"/>
    <w:rsid w:val="0077011A"/>
    <w:rsid w:val="00770D3C"/>
    <w:rsid w:val="007747F7"/>
    <w:rsid w:val="00781A13"/>
    <w:rsid w:val="00796882"/>
    <w:rsid w:val="007A48B7"/>
    <w:rsid w:val="007B3B98"/>
    <w:rsid w:val="007C51F2"/>
    <w:rsid w:val="007E11AB"/>
    <w:rsid w:val="007E17B5"/>
    <w:rsid w:val="007E3CAB"/>
    <w:rsid w:val="007F252A"/>
    <w:rsid w:val="007F6114"/>
    <w:rsid w:val="008103BC"/>
    <w:rsid w:val="008118D9"/>
    <w:rsid w:val="008245E9"/>
    <w:rsid w:val="00827534"/>
    <w:rsid w:val="00830314"/>
    <w:rsid w:val="00834B31"/>
    <w:rsid w:val="00837F70"/>
    <w:rsid w:val="00845017"/>
    <w:rsid w:val="0085163E"/>
    <w:rsid w:val="00873675"/>
    <w:rsid w:val="008764EF"/>
    <w:rsid w:val="00883172"/>
    <w:rsid w:val="00890E38"/>
    <w:rsid w:val="00896348"/>
    <w:rsid w:val="0089657F"/>
    <w:rsid w:val="00896FCA"/>
    <w:rsid w:val="008A5B8C"/>
    <w:rsid w:val="008B5F48"/>
    <w:rsid w:val="008B7E43"/>
    <w:rsid w:val="008C3132"/>
    <w:rsid w:val="008D22A7"/>
    <w:rsid w:val="008D6494"/>
    <w:rsid w:val="008E1D54"/>
    <w:rsid w:val="008F3111"/>
    <w:rsid w:val="00923940"/>
    <w:rsid w:val="009248CD"/>
    <w:rsid w:val="0094194C"/>
    <w:rsid w:val="00956721"/>
    <w:rsid w:val="009631CC"/>
    <w:rsid w:val="009725A9"/>
    <w:rsid w:val="00973290"/>
    <w:rsid w:val="00984C4C"/>
    <w:rsid w:val="00985D74"/>
    <w:rsid w:val="00991DDF"/>
    <w:rsid w:val="009A7EFB"/>
    <w:rsid w:val="009D0C97"/>
    <w:rsid w:val="009D60B7"/>
    <w:rsid w:val="009D6D51"/>
    <w:rsid w:val="009F09B7"/>
    <w:rsid w:val="009F1CE3"/>
    <w:rsid w:val="00A01970"/>
    <w:rsid w:val="00A03977"/>
    <w:rsid w:val="00A06FE9"/>
    <w:rsid w:val="00A12FC4"/>
    <w:rsid w:val="00A15E52"/>
    <w:rsid w:val="00A20899"/>
    <w:rsid w:val="00A20BCB"/>
    <w:rsid w:val="00A506ED"/>
    <w:rsid w:val="00A605E0"/>
    <w:rsid w:val="00A74821"/>
    <w:rsid w:val="00A765F5"/>
    <w:rsid w:val="00A76C05"/>
    <w:rsid w:val="00A808CF"/>
    <w:rsid w:val="00A86C9C"/>
    <w:rsid w:val="00A91620"/>
    <w:rsid w:val="00AA4C60"/>
    <w:rsid w:val="00AA4F75"/>
    <w:rsid w:val="00AA589A"/>
    <w:rsid w:val="00AA5BDC"/>
    <w:rsid w:val="00AB18D3"/>
    <w:rsid w:val="00AB52FC"/>
    <w:rsid w:val="00AC4C71"/>
    <w:rsid w:val="00AF328A"/>
    <w:rsid w:val="00B0336A"/>
    <w:rsid w:val="00B05B6F"/>
    <w:rsid w:val="00B06F85"/>
    <w:rsid w:val="00B0735C"/>
    <w:rsid w:val="00B11F24"/>
    <w:rsid w:val="00B1701B"/>
    <w:rsid w:val="00B21F01"/>
    <w:rsid w:val="00B46025"/>
    <w:rsid w:val="00B81153"/>
    <w:rsid w:val="00B911AA"/>
    <w:rsid w:val="00B94CD9"/>
    <w:rsid w:val="00BA6AAC"/>
    <w:rsid w:val="00BC259E"/>
    <w:rsid w:val="00BF0C77"/>
    <w:rsid w:val="00C052F4"/>
    <w:rsid w:val="00C13EE7"/>
    <w:rsid w:val="00C21B8A"/>
    <w:rsid w:val="00C3002E"/>
    <w:rsid w:val="00C33367"/>
    <w:rsid w:val="00C466A5"/>
    <w:rsid w:val="00C4764F"/>
    <w:rsid w:val="00C50124"/>
    <w:rsid w:val="00C5041E"/>
    <w:rsid w:val="00C51567"/>
    <w:rsid w:val="00C5237E"/>
    <w:rsid w:val="00C55294"/>
    <w:rsid w:val="00C76807"/>
    <w:rsid w:val="00C934CD"/>
    <w:rsid w:val="00C93AC4"/>
    <w:rsid w:val="00CA7B21"/>
    <w:rsid w:val="00CB05BE"/>
    <w:rsid w:val="00CB4B19"/>
    <w:rsid w:val="00CB4FFF"/>
    <w:rsid w:val="00CC4485"/>
    <w:rsid w:val="00CD18A3"/>
    <w:rsid w:val="00CD3B19"/>
    <w:rsid w:val="00CE4487"/>
    <w:rsid w:val="00CF59F3"/>
    <w:rsid w:val="00D10F30"/>
    <w:rsid w:val="00D10F89"/>
    <w:rsid w:val="00D33C64"/>
    <w:rsid w:val="00D34632"/>
    <w:rsid w:val="00D40BCC"/>
    <w:rsid w:val="00D43A50"/>
    <w:rsid w:val="00D55ABF"/>
    <w:rsid w:val="00D62F51"/>
    <w:rsid w:val="00D65FF4"/>
    <w:rsid w:val="00D666E4"/>
    <w:rsid w:val="00D80AD3"/>
    <w:rsid w:val="00D86F55"/>
    <w:rsid w:val="00D90B90"/>
    <w:rsid w:val="00D924A5"/>
    <w:rsid w:val="00DA2B92"/>
    <w:rsid w:val="00DA491F"/>
    <w:rsid w:val="00DB0635"/>
    <w:rsid w:val="00DB1B1C"/>
    <w:rsid w:val="00DB3C75"/>
    <w:rsid w:val="00DC27F0"/>
    <w:rsid w:val="00DC31EF"/>
    <w:rsid w:val="00DC6753"/>
    <w:rsid w:val="00DE57FA"/>
    <w:rsid w:val="00DE6FF2"/>
    <w:rsid w:val="00DF3C34"/>
    <w:rsid w:val="00DF420D"/>
    <w:rsid w:val="00E137CB"/>
    <w:rsid w:val="00E15418"/>
    <w:rsid w:val="00E15B55"/>
    <w:rsid w:val="00E33B27"/>
    <w:rsid w:val="00E4670F"/>
    <w:rsid w:val="00E53F4D"/>
    <w:rsid w:val="00E653E8"/>
    <w:rsid w:val="00E659EA"/>
    <w:rsid w:val="00E83279"/>
    <w:rsid w:val="00E84883"/>
    <w:rsid w:val="00E951B5"/>
    <w:rsid w:val="00EA6E1B"/>
    <w:rsid w:val="00EB54B3"/>
    <w:rsid w:val="00EC07F1"/>
    <w:rsid w:val="00EC2CD6"/>
    <w:rsid w:val="00F16F7E"/>
    <w:rsid w:val="00F20189"/>
    <w:rsid w:val="00F51F4A"/>
    <w:rsid w:val="00F524EC"/>
    <w:rsid w:val="00F531C8"/>
    <w:rsid w:val="00F6714D"/>
    <w:rsid w:val="00F704E7"/>
    <w:rsid w:val="00F720E7"/>
    <w:rsid w:val="00F966BE"/>
    <w:rsid w:val="00F97EF7"/>
    <w:rsid w:val="00FA0387"/>
    <w:rsid w:val="00FC2AC1"/>
    <w:rsid w:val="00FC56CC"/>
    <w:rsid w:val="00FD24AF"/>
    <w:rsid w:val="00FD6A26"/>
    <w:rsid w:val="00FE03CC"/>
    <w:rsid w:val="00FE2357"/>
    <w:rsid w:val="00FE3E56"/>
    <w:rsid w:val="00FE471F"/>
    <w:rsid w:val="00FE7352"/>
    <w:rsid w:val="00FF0D74"/>
    <w:rsid w:val="00FF6B6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8FBA8-FB29-4EF5-8103-392ECA4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93"/>
  </w:style>
  <w:style w:type="paragraph" w:styleId="3">
    <w:name w:val="heading 3"/>
    <w:basedOn w:val="a"/>
    <w:next w:val="a"/>
    <w:link w:val="30"/>
    <w:qFormat/>
    <w:rsid w:val="00FD24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AA589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C76807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AA589A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C76807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C76807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C76807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71369B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71369B"/>
    <w:rPr>
      <w:rFonts w:ascii="Times New Roman" w:hAnsi="Times New Roman" w:cs="Times New Roman"/>
      <w:caps/>
      <w:sz w:val="28"/>
      <w:szCs w:val="28"/>
    </w:rPr>
  </w:style>
  <w:style w:type="paragraph" w:styleId="a5">
    <w:name w:val="List Paragraph"/>
    <w:basedOn w:val="a"/>
    <w:uiPriority w:val="34"/>
    <w:qFormat/>
    <w:rsid w:val="007F6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B29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9DD"/>
  </w:style>
  <w:style w:type="paragraph" w:styleId="a8">
    <w:name w:val="footer"/>
    <w:basedOn w:val="a"/>
    <w:link w:val="a9"/>
    <w:unhideWhenUsed/>
    <w:rsid w:val="006B29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29DD"/>
  </w:style>
  <w:style w:type="paragraph" w:customStyle="1" w:styleId="1">
    <w:name w:val="Знак1"/>
    <w:basedOn w:val="a"/>
    <w:rsid w:val="00BA6A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unhideWhenUsed/>
    <w:rsid w:val="003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712B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118D9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D24AF"/>
    <w:rPr>
      <w:rFonts w:ascii="Arial" w:eastAsia="Times New Roman" w:hAnsi="Arial" w:cs="Times New Roman"/>
      <w:sz w:val="24"/>
      <w:szCs w:val="20"/>
      <w:lang w:val="ru-RU"/>
    </w:rPr>
  </w:style>
  <w:style w:type="paragraph" w:customStyle="1" w:styleId="10">
    <w:name w:val="Обычный1"/>
    <w:rsid w:val="00FD24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d">
    <w:name w:val="No Spacing"/>
    <w:uiPriority w:val="99"/>
    <w:qFormat/>
    <w:rsid w:val="00AB52F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e">
    <w:name w:val="Table Grid"/>
    <w:basedOn w:val="a1"/>
    <w:uiPriority w:val="59"/>
    <w:rsid w:val="001C3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semiHidden/>
    <w:rsid w:val="008B5F48"/>
  </w:style>
  <w:style w:type="character" w:customStyle="1" w:styleId="apple-style-span">
    <w:name w:val="apple-style-span"/>
    <w:basedOn w:val="a0"/>
    <w:rsid w:val="008B5F48"/>
  </w:style>
  <w:style w:type="character" w:customStyle="1" w:styleId="apple-converted-space">
    <w:name w:val="apple-converted-space"/>
    <w:basedOn w:val="a0"/>
    <w:rsid w:val="008B5F48"/>
  </w:style>
  <w:style w:type="table" w:customStyle="1" w:styleId="13">
    <w:name w:val="Сетка таблицы1"/>
    <w:basedOn w:val="a1"/>
    <w:next w:val="ae"/>
    <w:uiPriority w:val="59"/>
    <w:rsid w:val="008B5F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">
    <w:name w:val="long_text"/>
    <w:basedOn w:val="a0"/>
    <w:rsid w:val="008B5F48"/>
  </w:style>
  <w:style w:type="table" w:styleId="1-1">
    <w:name w:val="Medium Grid 1 Accent 1"/>
    <w:basedOn w:val="a1"/>
    <w:uiPriority w:val="67"/>
    <w:rsid w:val="008B5F48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">
    <w:name w:val="Table List 3"/>
    <w:basedOn w:val="a1"/>
    <w:rsid w:val="008B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Emphasis"/>
    <w:basedOn w:val="a0"/>
    <w:uiPriority w:val="20"/>
    <w:qFormat/>
    <w:rsid w:val="008B5F48"/>
    <w:rPr>
      <w:i/>
      <w:iCs/>
    </w:rPr>
  </w:style>
  <w:style w:type="paragraph" w:customStyle="1" w:styleId="15">
    <w:name w:val="1"/>
    <w:basedOn w:val="a"/>
    <w:link w:val="16"/>
    <w:qFormat/>
    <w:rsid w:val="008B5F48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1 Знак"/>
    <w:basedOn w:val="a0"/>
    <w:link w:val="15"/>
    <w:rsid w:val="008B5F48"/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B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B5F48"/>
  </w:style>
  <w:style w:type="character" w:customStyle="1" w:styleId="af0">
    <w:name w:val="a"/>
    <w:basedOn w:val="a0"/>
    <w:rsid w:val="008B5F48"/>
  </w:style>
  <w:style w:type="character" w:styleId="af1">
    <w:name w:val="Hyperlink"/>
    <w:basedOn w:val="a0"/>
    <w:uiPriority w:val="99"/>
    <w:unhideWhenUsed/>
    <w:rsid w:val="008B5F48"/>
    <w:rPr>
      <w:color w:val="0000FF"/>
      <w:u w:val="single"/>
    </w:rPr>
  </w:style>
  <w:style w:type="table" w:customStyle="1" w:styleId="111">
    <w:name w:val="Сетка таблицы11"/>
    <w:basedOn w:val="a1"/>
    <w:next w:val="ae"/>
    <w:rsid w:val="008B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редний список 11"/>
    <w:basedOn w:val="a1"/>
    <w:uiPriority w:val="65"/>
    <w:rsid w:val="008B5F48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hps">
    <w:name w:val="hps"/>
    <w:basedOn w:val="a0"/>
    <w:rsid w:val="006717E3"/>
  </w:style>
  <w:style w:type="paragraph" w:customStyle="1" w:styleId="Text">
    <w:name w:val="Text"/>
    <w:basedOn w:val="a"/>
    <w:rsid w:val="009631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36EF-C7BC-40C2-8045-E86755A7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Oksanka</cp:lastModifiedBy>
  <cp:revision>100</cp:revision>
  <dcterms:created xsi:type="dcterms:W3CDTF">2012-12-05T10:24:00Z</dcterms:created>
  <dcterms:modified xsi:type="dcterms:W3CDTF">2018-12-27T08:59:00Z</dcterms:modified>
</cp:coreProperties>
</file>